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1C" w:rsidRPr="00F06750" w:rsidRDefault="004C5D1C" w:rsidP="004C5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контроля знаний</w:t>
      </w:r>
    </w:p>
    <w:p w:rsidR="004C5D1C" w:rsidRPr="00F06750" w:rsidRDefault="004C5D1C" w:rsidP="004C5D1C">
      <w:pPr>
        <w:jc w:val="center"/>
        <w:rPr>
          <w:b/>
          <w:sz w:val="28"/>
          <w:szCs w:val="28"/>
        </w:rPr>
      </w:pPr>
    </w:p>
    <w:p w:rsidR="004C5D1C" w:rsidRPr="00F06750" w:rsidRDefault="004C5D1C" w:rsidP="00992C9F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Учебный предмет</w:t>
      </w:r>
      <w:r w:rsidRPr="00F06750">
        <w:rPr>
          <w:sz w:val="28"/>
          <w:szCs w:val="28"/>
        </w:rPr>
        <w:t xml:space="preserve"> «</w:t>
      </w:r>
      <w:r>
        <w:rPr>
          <w:sz w:val="28"/>
          <w:szCs w:val="28"/>
        </w:rPr>
        <w:t>Черчение</w:t>
      </w:r>
      <w:r w:rsidRPr="00F06750">
        <w:rPr>
          <w:sz w:val="28"/>
          <w:szCs w:val="28"/>
        </w:rPr>
        <w:t>»</w:t>
      </w:r>
    </w:p>
    <w:p w:rsidR="004C5D1C" w:rsidRPr="00F06750" w:rsidRDefault="004C5D1C" w:rsidP="004C5D1C">
      <w:pPr>
        <w:rPr>
          <w:sz w:val="28"/>
          <w:szCs w:val="28"/>
        </w:rPr>
      </w:pPr>
      <w:bookmarkStart w:id="0" w:name="_GoBack"/>
      <w:bookmarkEnd w:id="0"/>
    </w:p>
    <w:p w:rsidR="004C5D1C" w:rsidRPr="00F06750" w:rsidRDefault="004C5D1C" w:rsidP="004C5D1C">
      <w:pPr>
        <w:ind w:firstLine="720"/>
        <w:rPr>
          <w:sz w:val="28"/>
          <w:szCs w:val="28"/>
        </w:rPr>
      </w:pPr>
      <w:r w:rsidRPr="00F06750">
        <w:rPr>
          <w:sz w:val="28"/>
          <w:szCs w:val="28"/>
        </w:rPr>
        <w:t>Содержание:</w:t>
      </w:r>
    </w:p>
    <w:p w:rsidR="004C5D1C" w:rsidRPr="00F06750" w:rsidRDefault="004C5D1C" w:rsidP="004C5D1C">
      <w:pPr>
        <w:rPr>
          <w:sz w:val="28"/>
          <w:szCs w:val="28"/>
        </w:rPr>
      </w:pPr>
    </w:p>
    <w:p w:rsidR="004C5D1C" w:rsidRPr="00992C9F" w:rsidRDefault="004C5D1C" w:rsidP="00992C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2C9F">
        <w:rPr>
          <w:sz w:val="28"/>
          <w:szCs w:val="28"/>
        </w:rPr>
        <w:t>Критерии оценки знаний по учебному предмету «Черчение»</w:t>
      </w:r>
    </w:p>
    <w:p w:rsidR="004C5D1C" w:rsidRPr="00992C9F" w:rsidRDefault="004C5D1C" w:rsidP="00992C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2C9F">
        <w:rPr>
          <w:sz w:val="28"/>
          <w:szCs w:val="28"/>
        </w:rPr>
        <w:t>Методические указания и задания для Обязательной контрольной</w:t>
      </w:r>
      <w:r w:rsidR="00992C9F" w:rsidRPr="00992C9F">
        <w:rPr>
          <w:sz w:val="28"/>
          <w:szCs w:val="28"/>
        </w:rPr>
        <w:t xml:space="preserve"> </w:t>
      </w:r>
      <w:r w:rsidRPr="00992C9F">
        <w:rPr>
          <w:sz w:val="28"/>
          <w:szCs w:val="28"/>
        </w:rPr>
        <w:t>работы №1.</w:t>
      </w:r>
    </w:p>
    <w:p w:rsidR="004C5D1C" w:rsidRDefault="004C5D1C" w:rsidP="00992C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2C9F">
        <w:rPr>
          <w:sz w:val="28"/>
          <w:szCs w:val="28"/>
        </w:rPr>
        <w:t>Методические указания и задания для Обязательной контрольной работы №2.</w:t>
      </w:r>
    </w:p>
    <w:p w:rsidR="004C5D1C" w:rsidRPr="00992C9F" w:rsidRDefault="00992C9F" w:rsidP="00992C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992C9F">
        <w:rPr>
          <w:sz w:val="28"/>
          <w:szCs w:val="28"/>
        </w:rPr>
        <w:t>Т</w:t>
      </w:r>
      <w:r w:rsidR="004C5D1C" w:rsidRPr="00992C9F">
        <w:rPr>
          <w:sz w:val="28"/>
          <w:szCs w:val="28"/>
        </w:rPr>
        <w:t>есты по темам.</w:t>
      </w:r>
    </w:p>
    <w:p w:rsidR="004C5D1C" w:rsidRDefault="004C5D1C" w:rsidP="004C5D1C">
      <w:pPr>
        <w:pStyle w:val="70"/>
        <w:shd w:val="clear" w:color="auto" w:fill="auto"/>
        <w:spacing w:before="0" w:line="240" w:lineRule="auto"/>
        <w:jc w:val="center"/>
        <w:rPr>
          <w:rStyle w:val="71"/>
          <w:i w:val="0"/>
          <w:sz w:val="28"/>
          <w:szCs w:val="28"/>
        </w:rPr>
      </w:pPr>
    </w:p>
    <w:p w:rsidR="00B843AB" w:rsidRDefault="00992C9F"/>
    <w:sectPr w:rsidR="00B843AB" w:rsidSect="00C3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02E8A"/>
    <w:multiLevelType w:val="hybridMultilevel"/>
    <w:tmpl w:val="51243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D1C"/>
    <w:rsid w:val="0012188D"/>
    <w:rsid w:val="004C5D1C"/>
    <w:rsid w:val="00992C9F"/>
    <w:rsid w:val="00C34FE9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23FBB-666A-415F-A80E-C754C6C1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locked/>
    <w:rsid w:val="004C5D1C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C5D1C"/>
    <w:pPr>
      <w:widowControl w:val="0"/>
      <w:shd w:val="clear" w:color="auto" w:fill="FFFFFF"/>
      <w:spacing w:before="300" w:line="64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71">
    <w:name w:val="Основной текст (7) + Курсив"/>
    <w:basedOn w:val="7"/>
    <w:rsid w:val="004C5D1C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3">
    <w:name w:val="List Paragraph"/>
    <w:basedOn w:val="a"/>
    <w:uiPriority w:val="34"/>
    <w:qFormat/>
    <w:rsid w:val="00992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>sanofi-aventis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ServTeam</dc:creator>
  <cp:lastModifiedBy>Счастье</cp:lastModifiedBy>
  <cp:revision>2</cp:revision>
  <dcterms:created xsi:type="dcterms:W3CDTF">2021-09-20T19:28:00Z</dcterms:created>
  <dcterms:modified xsi:type="dcterms:W3CDTF">2022-02-12T12:01:00Z</dcterms:modified>
</cp:coreProperties>
</file>